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D0579" w14:textId="5828D489" w:rsidR="0028132B" w:rsidRPr="00CE4EAB" w:rsidRDefault="00E21309" w:rsidP="00CE4EAB">
      <w:pPr>
        <w:pStyle w:val="Bezrazmaka"/>
        <w:jc w:val="both"/>
        <w:rPr>
          <w:rFonts w:ascii="Georgia" w:hAnsi="Georgia"/>
          <w:sz w:val="24"/>
        </w:rPr>
      </w:pPr>
      <w:proofErr w:type="spellStart"/>
      <w:proofErr w:type="gramStart"/>
      <w:r w:rsidRPr="00CE4EAB">
        <w:rPr>
          <w:rFonts w:ascii="Georgia" w:hAnsi="Georgia"/>
          <w:sz w:val="24"/>
        </w:rPr>
        <w:t>На</w:t>
      </w:r>
      <w:proofErr w:type="spellEnd"/>
      <w:r w:rsidRPr="00CE4EAB">
        <w:rPr>
          <w:rFonts w:ascii="Georgia" w:hAnsi="Georgia"/>
          <w:sz w:val="24"/>
        </w:rPr>
        <w:t xml:space="preserve"> </w:t>
      </w:r>
      <w:proofErr w:type="spellStart"/>
      <w:r w:rsidRPr="00CE4EAB">
        <w:rPr>
          <w:rFonts w:ascii="Georgia" w:hAnsi="Georgia"/>
          <w:sz w:val="24"/>
        </w:rPr>
        <w:t>основу</w:t>
      </w:r>
      <w:proofErr w:type="spellEnd"/>
      <w:r w:rsidRPr="00CE4EAB">
        <w:rPr>
          <w:rFonts w:ascii="Georgia" w:hAnsi="Georgia"/>
          <w:sz w:val="24"/>
        </w:rPr>
        <w:t xml:space="preserve"> </w:t>
      </w:r>
      <w:proofErr w:type="spellStart"/>
      <w:r w:rsidRPr="00CE4EAB">
        <w:rPr>
          <w:rFonts w:ascii="Georgia" w:hAnsi="Georgia"/>
          <w:sz w:val="24"/>
        </w:rPr>
        <w:t>члана</w:t>
      </w:r>
      <w:proofErr w:type="spellEnd"/>
      <w:r w:rsidRPr="00CE4EAB">
        <w:rPr>
          <w:rFonts w:ascii="Georgia" w:hAnsi="Georgia"/>
          <w:sz w:val="24"/>
        </w:rPr>
        <w:t xml:space="preserve"> 2.13 </w:t>
      </w:r>
      <w:proofErr w:type="spellStart"/>
      <w:r w:rsidRPr="00CE4EAB">
        <w:rPr>
          <w:rFonts w:ascii="Georgia" w:hAnsi="Georgia"/>
          <w:sz w:val="24"/>
        </w:rPr>
        <w:t>став</w:t>
      </w:r>
      <w:proofErr w:type="spellEnd"/>
      <w:r w:rsidRPr="00CE4EAB">
        <w:rPr>
          <w:rFonts w:ascii="Georgia" w:hAnsi="Georgia"/>
          <w:sz w:val="24"/>
        </w:rPr>
        <w:t xml:space="preserve"> 1</w:t>
      </w:r>
      <w:r w:rsidRPr="00CE4EAB">
        <w:rPr>
          <w:rFonts w:ascii="Georgia" w:hAnsi="Georgia"/>
          <w:sz w:val="24"/>
          <w:lang w:val="sr-Cyrl-BA"/>
        </w:rPr>
        <w:t>.</w:t>
      </w:r>
      <w:proofErr w:type="gramEnd"/>
      <w:r w:rsidR="00CE4EAB">
        <w:rPr>
          <w:rFonts w:ascii="Georgia" w:hAnsi="Georgia"/>
          <w:sz w:val="24"/>
        </w:rPr>
        <w:t xml:space="preserve"> </w:t>
      </w:r>
      <w:proofErr w:type="spellStart"/>
      <w:proofErr w:type="gramStart"/>
      <w:r w:rsidR="00CE4EAB">
        <w:rPr>
          <w:rFonts w:ascii="Georgia" w:hAnsi="Georgia"/>
          <w:sz w:val="24"/>
        </w:rPr>
        <w:t>тачка</w:t>
      </w:r>
      <w:proofErr w:type="spellEnd"/>
      <w:proofErr w:type="gramEnd"/>
      <w:r w:rsidR="00CE4EAB">
        <w:rPr>
          <w:rFonts w:ascii="Georgia" w:hAnsi="Georgia"/>
          <w:sz w:val="24"/>
        </w:rPr>
        <w:t xml:space="preserve"> </w:t>
      </w:r>
      <w:r w:rsidR="00CE4EAB">
        <w:rPr>
          <w:rFonts w:ascii="Georgia" w:hAnsi="Georgia"/>
          <w:sz w:val="24"/>
          <w:lang w:val="sr-Cyrl-BA"/>
        </w:rPr>
        <w:t>4</w:t>
      </w:r>
      <w:r w:rsidR="0028132B" w:rsidRPr="00CE4EAB">
        <w:rPr>
          <w:rFonts w:ascii="Georgia" w:hAnsi="Georgia"/>
          <w:sz w:val="24"/>
        </w:rPr>
        <w:t xml:space="preserve">. </w:t>
      </w:r>
      <w:proofErr w:type="spellStart"/>
      <w:r w:rsidR="0028132B" w:rsidRPr="00CE4EAB">
        <w:rPr>
          <w:rFonts w:ascii="Georgia" w:hAnsi="Georgia"/>
          <w:sz w:val="24"/>
        </w:rPr>
        <w:t>Изборног</w:t>
      </w:r>
      <w:proofErr w:type="spellEnd"/>
      <w:r w:rsidR="0028132B" w:rsidRPr="00CE4EAB">
        <w:rPr>
          <w:rFonts w:ascii="Georgia" w:hAnsi="Georgia"/>
          <w:sz w:val="24"/>
        </w:rPr>
        <w:t xml:space="preserve"> </w:t>
      </w:r>
      <w:proofErr w:type="spellStart"/>
      <w:r w:rsidR="0028132B" w:rsidRPr="00CE4EAB">
        <w:rPr>
          <w:rFonts w:ascii="Georgia" w:hAnsi="Georgia"/>
          <w:sz w:val="24"/>
        </w:rPr>
        <w:t>закона</w:t>
      </w:r>
      <w:proofErr w:type="spellEnd"/>
      <w:r w:rsidR="0028132B" w:rsidRPr="00CE4EAB">
        <w:rPr>
          <w:rFonts w:ascii="Georgia" w:hAnsi="Georgia"/>
          <w:sz w:val="24"/>
        </w:rPr>
        <w:t xml:space="preserve"> </w:t>
      </w:r>
      <w:proofErr w:type="spellStart"/>
      <w:r w:rsidR="0028132B" w:rsidRPr="00CE4EAB">
        <w:rPr>
          <w:rFonts w:ascii="Georgia" w:hAnsi="Georgia"/>
          <w:sz w:val="24"/>
        </w:rPr>
        <w:t>БиХ</w:t>
      </w:r>
      <w:proofErr w:type="spellEnd"/>
      <w:r w:rsidR="0028132B" w:rsidRPr="00CE4EAB">
        <w:rPr>
          <w:rFonts w:ascii="Georgia" w:hAnsi="Georgia"/>
          <w:sz w:val="24"/>
        </w:rPr>
        <w:t xml:space="preserve"> (“</w:t>
      </w:r>
      <w:proofErr w:type="spellStart"/>
      <w:r w:rsidR="0028132B" w:rsidRPr="00CE4EAB">
        <w:rPr>
          <w:rFonts w:ascii="Georgia" w:hAnsi="Georgia"/>
          <w:sz w:val="24"/>
        </w:rPr>
        <w:t>Службен</w:t>
      </w:r>
      <w:r w:rsidRPr="00CE4EAB">
        <w:rPr>
          <w:rFonts w:ascii="Georgia" w:hAnsi="Georgia"/>
          <w:sz w:val="24"/>
        </w:rPr>
        <w:t>и</w:t>
      </w:r>
      <w:proofErr w:type="spellEnd"/>
      <w:r w:rsidRPr="00CE4EAB">
        <w:rPr>
          <w:rFonts w:ascii="Georgia" w:hAnsi="Georgia"/>
          <w:sz w:val="24"/>
        </w:rPr>
        <w:t xml:space="preserve"> </w:t>
      </w:r>
      <w:proofErr w:type="spellStart"/>
      <w:r w:rsidRPr="00CE4EAB">
        <w:rPr>
          <w:rFonts w:ascii="Georgia" w:hAnsi="Georgia"/>
          <w:sz w:val="24"/>
        </w:rPr>
        <w:t>гласник</w:t>
      </w:r>
      <w:proofErr w:type="spellEnd"/>
      <w:r w:rsidRPr="00CE4EAB">
        <w:rPr>
          <w:rFonts w:ascii="Georgia" w:hAnsi="Georgia"/>
          <w:sz w:val="24"/>
        </w:rPr>
        <w:t xml:space="preserve"> </w:t>
      </w:r>
      <w:proofErr w:type="spellStart"/>
      <w:r w:rsidRPr="00CE4EAB">
        <w:rPr>
          <w:rFonts w:ascii="Georgia" w:hAnsi="Georgia"/>
          <w:sz w:val="24"/>
        </w:rPr>
        <w:t>Босне</w:t>
      </w:r>
      <w:proofErr w:type="spellEnd"/>
      <w:r w:rsidRPr="00CE4EAB">
        <w:rPr>
          <w:rFonts w:ascii="Georgia" w:hAnsi="Georgia"/>
          <w:sz w:val="24"/>
        </w:rPr>
        <w:t xml:space="preserve"> и </w:t>
      </w:r>
      <w:proofErr w:type="spellStart"/>
      <w:r w:rsidRPr="00CE4EAB">
        <w:rPr>
          <w:rFonts w:ascii="Georgia" w:hAnsi="Georgia"/>
          <w:sz w:val="24"/>
        </w:rPr>
        <w:t>Херцеговине</w:t>
      </w:r>
      <w:proofErr w:type="spellEnd"/>
      <w:r w:rsidRPr="00CE4EAB">
        <w:rPr>
          <w:rFonts w:ascii="Georgia" w:hAnsi="Georgia"/>
          <w:sz w:val="24"/>
        </w:rPr>
        <w:t xml:space="preserve">”, </w:t>
      </w:r>
      <w:proofErr w:type="spellStart"/>
      <w:r w:rsidRPr="00CE4EAB">
        <w:rPr>
          <w:rFonts w:ascii="Georgia" w:hAnsi="Georgia"/>
          <w:sz w:val="24"/>
        </w:rPr>
        <w:t>брoj</w:t>
      </w:r>
      <w:proofErr w:type="spellEnd"/>
      <w:r w:rsidR="0028132B" w:rsidRPr="00CE4EAB">
        <w:rPr>
          <w:rFonts w:ascii="Georgia" w:hAnsi="Georgia"/>
          <w:sz w:val="24"/>
        </w:rPr>
        <w:t xml:space="preserve"> 23/01, 7/02, 9/02, 20/02, 25/02, 4/04, 20/04, 25/05, 52/05, 65/05, 77/05, 11/06, 24/06, 32/07, 33/08, 37/</w:t>
      </w:r>
      <w:r w:rsidR="00CE4EAB">
        <w:rPr>
          <w:rFonts w:ascii="Georgia" w:hAnsi="Georgia"/>
          <w:sz w:val="24"/>
        </w:rPr>
        <w:t>08, 32/10, 18/13, 7/14, 31/16</w:t>
      </w:r>
      <w:r w:rsidR="00CE4EAB">
        <w:rPr>
          <w:rFonts w:ascii="Georgia" w:hAnsi="Georgia"/>
          <w:sz w:val="24"/>
          <w:lang w:val="sr-Cyrl-BA"/>
        </w:rPr>
        <w:t xml:space="preserve">, </w:t>
      </w:r>
      <w:r w:rsidR="0028132B" w:rsidRPr="00CE4EAB">
        <w:rPr>
          <w:rFonts w:ascii="Georgia" w:hAnsi="Georgia"/>
          <w:sz w:val="24"/>
        </w:rPr>
        <w:t>41/20</w:t>
      </w:r>
      <w:r w:rsidR="00CE4EAB">
        <w:rPr>
          <w:rFonts w:ascii="Georgia" w:hAnsi="Georgia"/>
          <w:sz w:val="24"/>
          <w:lang w:val="sr-Cyrl-BA"/>
        </w:rPr>
        <w:t>, 38/22, 51/22, 67/22, 24/24, и 24/24 – испр.</w:t>
      </w:r>
      <w:r w:rsidR="005B08DB">
        <w:rPr>
          <w:rFonts w:ascii="Georgia" w:hAnsi="Georgia"/>
          <w:sz w:val="24"/>
        </w:rPr>
        <w:t>)</w:t>
      </w:r>
      <w:r w:rsidRPr="00CE4EAB">
        <w:rPr>
          <w:rFonts w:ascii="Georgia" w:hAnsi="Georgia"/>
          <w:sz w:val="24"/>
        </w:rPr>
        <w:t xml:space="preserve">, </w:t>
      </w:r>
      <w:proofErr w:type="spellStart"/>
      <w:r w:rsidRPr="00CE4EAB">
        <w:rPr>
          <w:rFonts w:ascii="Georgia" w:hAnsi="Georgia"/>
          <w:sz w:val="24"/>
        </w:rPr>
        <w:t>O</w:t>
      </w:r>
      <w:r w:rsidR="0028132B" w:rsidRPr="00CE4EAB">
        <w:rPr>
          <w:rFonts w:ascii="Georgia" w:hAnsi="Georgia"/>
          <w:sz w:val="24"/>
        </w:rPr>
        <w:t>пштинска</w:t>
      </w:r>
      <w:proofErr w:type="spellEnd"/>
      <w:r w:rsidR="0028132B" w:rsidRPr="00CE4EAB">
        <w:rPr>
          <w:rFonts w:ascii="Georgia" w:hAnsi="Georgia"/>
          <w:sz w:val="24"/>
        </w:rPr>
        <w:t xml:space="preserve"> </w:t>
      </w:r>
      <w:proofErr w:type="spellStart"/>
      <w:r w:rsidR="0028132B" w:rsidRPr="00CE4EAB">
        <w:rPr>
          <w:rFonts w:ascii="Georgia" w:hAnsi="Georgia"/>
          <w:sz w:val="24"/>
        </w:rPr>
        <w:t>изборна</w:t>
      </w:r>
      <w:proofErr w:type="spellEnd"/>
      <w:r w:rsidR="0028132B" w:rsidRPr="00CE4EAB">
        <w:rPr>
          <w:rFonts w:ascii="Georgia" w:hAnsi="Georgia"/>
          <w:sz w:val="24"/>
        </w:rPr>
        <w:t xml:space="preserve"> </w:t>
      </w:r>
      <w:proofErr w:type="spellStart"/>
      <w:r w:rsidR="0028132B" w:rsidRPr="00CE4EAB">
        <w:rPr>
          <w:rFonts w:ascii="Georgia" w:hAnsi="Georgia"/>
          <w:sz w:val="24"/>
        </w:rPr>
        <w:t>комисија</w:t>
      </w:r>
      <w:proofErr w:type="spellEnd"/>
      <w:r w:rsidR="0028132B" w:rsidRPr="00CE4EAB">
        <w:rPr>
          <w:rFonts w:ascii="Georgia" w:hAnsi="Georgia"/>
          <w:sz w:val="24"/>
        </w:rPr>
        <w:t xml:space="preserve"> </w:t>
      </w:r>
      <w:r w:rsidR="00555481" w:rsidRPr="00CE4EAB">
        <w:rPr>
          <w:rFonts w:ascii="Georgia" w:hAnsi="Georgia"/>
          <w:sz w:val="24"/>
          <w:lang w:val="sr-Cyrl-BA"/>
        </w:rPr>
        <w:t xml:space="preserve">Теслић </w:t>
      </w:r>
      <w:proofErr w:type="spellStart"/>
      <w:r w:rsidR="0028132B" w:rsidRPr="00CE4EAB">
        <w:rPr>
          <w:rFonts w:ascii="Georgia" w:hAnsi="Georgia"/>
          <w:sz w:val="24"/>
        </w:rPr>
        <w:t>расписује</w:t>
      </w:r>
      <w:proofErr w:type="spellEnd"/>
    </w:p>
    <w:p w14:paraId="49CF2F7D" w14:textId="77777777" w:rsidR="00E21309" w:rsidRPr="00CE4EAB" w:rsidRDefault="00E21309" w:rsidP="00CE4EAB">
      <w:pPr>
        <w:pStyle w:val="Bezrazmaka"/>
        <w:jc w:val="both"/>
        <w:rPr>
          <w:rFonts w:ascii="Georgia" w:hAnsi="Georgia"/>
          <w:sz w:val="24"/>
        </w:rPr>
      </w:pPr>
    </w:p>
    <w:p w14:paraId="72B7D5C9" w14:textId="77777777" w:rsidR="0028132B" w:rsidRPr="00CE4EAB" w:rsidRDefault="0028132B" w:rsidP="00CE4EAB">
      <w:pPr>
        <w:pStyle w:val="Bezrazmaka"/>
        <w:jc w:val="center"/>
        <w:rPr>
          <w:rFonts w:ascii="Georgia" w:hAnsi="Georgia"/>
          <w:b/>
          <w:sz w:val="24"/>
        </w:rPr>
      </w:pPr>
      <w:r w:rsidRPr="00CE4EAB">
        <w:rPr>
          <w:rFonts w:ascii="Georgia" w:hAnsi="Georgia"/>
          <w:b/>
          <w:sz w:val="24"/>
        </w:rPr>
        <w:t>ЈАВНИ ОГЛАС</w:t>
      </w:r>
    </w:p>
    <w:p w14:paraId="11917057" w14:textId="7536EEC5" w:rsidR="0028132B" w:rsidRPr="00CE4EAB" w:rsidRDefault="0028132B" w:rsidP="00CE4EAB">
      <w:pPr>
        <w:pStyle w:val="Bezrazmaka"/>
        <w:jc w:val="center"/>
        <w:rPr>
          <w:rFonts w:ascii="Georgia" w:hAnsi="Georgia"/>
          <w:b/>
          <w:sz w:val="24"/>
        </w:rPr>
      </w:pPr>
      <w:proofErr w:type="spellStart"/>
      <w:proofErr w:type="gramStart"/>
      <w:r w:rsidRPr="00CE4EAB">
        <w:rPr>
          <w:rFonts w:ascii="Georgia" w:hAnsi="Georgia"/>
          <w:b/>
          <w:sz w:val="24"/>
        </w:rPr>
        <w:t>за</w:t>
      </w:r>
      <w:proofErr w:type="spellEnd"/>
      <w:proofErr w:type="gramEnd"/>
      <w:r w:rsidRPr="00CE4EAB">
        <w:rPr>
          <w:rFonts w:ascii="Georgia" w:hAnsi="Georgia"/>
          <w:b/>
          <w:sz w:val="24"/>
        </w:rPr>
        <w:t xml:space="preserve"> </w:t>
      </w:r>
      <w:proofErr w:type="spellStart"/>
      <w:r w:rsidRPr="00CE4EAB">
        <w:rPr>
          <w:rFonts w:ascii="Georgia" w:hAnsi="Georgia"/>
          <w:b/>
          <w:sz w:val="24"/>
        </w:rPr>
        <w:t>пријаву</w:t>
      </w:r>
      <w:proofErr w:type="spellEnd"/>
      <w:r w:rsidRPr="00CE4EAB">
        <w:rPr>
          <w:rFonts w:ascii="Georgia" w:hAnsi="Georgia"/>
          <w:b/>
          <w:sz w:val="24"/>
        </w:rPr>
        <w:t xml:space="preserve"> </w:t>
      </w:r>
      <w:proofErr w:type="spellStart"/>
      <w:r w:rsidRPr="00CE4EAB">
        <w:rPr>
          <w:rFonts w:ascii="Georgia" w:hAnsi="Georgia"/>
          <w:b/>
          <w:sz w:val="24"/>
        </w:rPr>
        <w:t>кандидата</w:t>
      </w:r>
      <w:proofErr w:type="spellEnd"/>
      <w:r w:rsidRPr="00CE4EAB">
        <w:rPr>
          <w:rFonts w:ascii="Georgia" w:hAnsi="Georgia"/>
          <w:b/>
          <w:sz w:val="24"/>
        </w:rPr>
        <w:t xml:space="preserve"> </w:t>
      </w:r>
      <w:proofErr w:type="spellStart"/>
      <w:r w:rsidRPr="00CE4EAB">
        <w:rPr>
          <w:rFonts w:ascii="Georgia" w:hAnsi="Georgia"/>
          <w:b/>
          <w:sz w:val="24"/>
        </w:rPr>
        <w:t>за</w:t>
      </w:r>
      <w:proofErr w:type="spellEnd"/>
      <w:r w:rsidRPr="00CE4EAB">
        <w:rPr>
          <w:rFonts w:ascii="Georgia" w:hAnsi="Georgia"/>
          <w:b/>
          <w:sz w:val="24"/>
        </w:rPr>
        <w:t xml:space="preserve"> </w:t>
      </w:r>
      <w:r w:rsidR="005B08DB">
        <w:rPr>
          <w:rFonts w:ascii="Georgia" w:hAnsi="Georgia"/>
          <w:b/>
          <w:sz w:val="24"/>
          <w:lang w:val="sr-Cyrl-BA"/>
        </w:rPr>
        <w:t xml:space="preserve">избор једног </w:t>
      </w:r>
      <w:proofErr w:type="spellStart"/>
      <w:r w:rsidRPr="00CE4EAB">
        <w:rPr>
          <w:rFonts w:ascii="Georgia" w:hAnsi="Georgia"/>
          <w:b/>
          <w:sz w:val="24"/>
        </w:rPr>
        <w:t>контролор</w:t>
      </w:r>
      <w:r w:rsidR="00AE1E63" w:rsidRPr="00CE4EAB">
        <w:rPr>
          <w:rFonts w:ascii="Georgia" w:hAnsi="Georgia"/>
          <w:b/>
          <w:sz w:val="24"/>
        </w:rPr>
        <w:t>a</w:t>
      </w:r>
      <w:proofErr w:type="spellEnd"/>
      <w:r w:rsidRPr="00CE4EAB">
        <w:rPr>
          <w:rFonts w:ascii="Georgia" w:hAnsi="Georgia"/>
          <w:b/>
          <w:sz w:val="24"/>
        </w:rPr>
        <w:t xml:space="preserve"> </w:t>
      </w:r>
      <w:proofErr w:type="spellStart"/>
      <w:r w:rsidRPr="00CE4EAB">
        <w:rPr>
          <w:rFonts w:ascii="Georgia" w:hAnsi="Georgia"/>
          <w:b/>
          <w:sz w:val="24"/>
        </w:rPr>
        <w:t>изборних</w:t>
      </w:r>
      <w:proofErr w:type="spellEnd"/>
      <w:r w:rsidRPr="00CE4EAB">
        <w:rPr>
          <w:rFonts w:ascii="Georgia" w:hAnsi="Georgia"/>
          <w:b/>
          <w:sz w:val="24"/>
        </w:rPr>
        <w:t xml:space="preserve"> </w:t>
      </w:r>
      <w:proofErr w:type="spellStart"/>
      <w:r w:rsidRPr="00CE4EAB">
        <w:rPr>
          <w:rFonts w:ascii="Georgia" w:hAnsi="Georgia"/>
          <w:b/>
          <w:sz w:val="24"/>
        </w:rPr>
        <w:t>резултата</w:t>
      </w:r>
      <w:proofErr w:type="spellEnd"/>
      <w:r w:rsidR="00E21309" w:rsidRPr="00CE4EAB">
        <w:rPr>
          <w:rFonts w:ascii="Georgia" w:hAnsi="Georgia"/>
          <w:b/>
          <w:sz w:val="24"/>
        </w:rPr>
        <w:br/>
      </w:r>
    </w:p>
    <w:p w14:paraId="138F77E0" w14:textId="52D7A94E" w:rsidR="0028132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I.</w:t>
      </w:r>
      <w:proofErr w:type="gramStart"/>
      <w:r w:rsidRPr="00CE4EAB">
        <w:rPr>
          <w:rFonts w:ascii="Georgia" w:eastAsia="Times New Roman" w:hAnsi="Georgia" w:cs="Times New Roman"/>
          <w:color w:val="222222"/>
          <w:sz w:val="24"/>
        </w:rPr>
        <w:t xml:space="preserve"> 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Објављује</w:t>
      </w:r>
      <w:proofErr w:type="spellEnd"/>
      <w:proofErr w:type="gram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се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Јавни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оглас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CE4EAB">
        <w:rPr>
          <w:rFonts w:ascii="Georgia" w:eastAsia="Times New Roman" w:hAnsi="Georgia" w:cs="Times New Roman"/>
          <w:color w:val="222222"/>
          <w:sz w:val="24"/>
        </w:rPr>
        <w:t>пријаву</w:t>
      </w:r>
      <w:proofErr w:type="spellEnd"/>
      <w:r w:rsid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CE4EAB">
        <w:rPr>
          <w:rFonts w:ascii="Georgia" w:eastAsia="Times New Roman" w:hAnsi="Georgia" w:cs="Times New Roman"/>
          <w:color w:val="222222"/>
          <w:sz w:val="24"/>
        </w:rPr>
        <w:t>кандидата</w:t>
      </w:r>
      <w:proofErr w:type="spellEnd"/>
      <w:r w:rsid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r w:rsidR="005B08D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избор једног </w:t>
      </w:r>
      <w:proofErr w:type="spellStart"/>
      <w:r w:rsidR="00CE4EAB">
        <w:rPr>
          <w:rFonts w:ascii="Georgia" w:eastAsia="Times New Roman" w:hAnsi="Georgia" w:cs="Times New Roman"/>
          <w:color w:val="222222"/>
          <w:sz w:val="24"/>
        </w:rPr>
        <w:t>контролор</w:t>
      </w:r>
      <w:proofErr w:type="spellEnd"/>
      <w:r w:rsidR="00CE4EAB">
        <w:rPr>
          <w:rFonts w:ascii="Georgia" w:eastAsia="Times New Roman" w:hAnsi="Georgia" w:cs="Times New Roman"/>
          <w:color w:val="222222"/>
          <w:sz w:val="24"/>
          <w:lang w:val="sr-Cyrl-BA"/>
        </w:rPr>
        <w:t>а</w:t>
      </w:r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.</w:t>
      </w:r>
    </w:p>
    <w:p w14:paraId="10468D7F" w14:textId="77777777" w:rsidR="00CE4EAB" w:rsidRPr="00CE4EAB" w:rsidRDefault="00CE4EA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01F67DAF" w14:textId="77777777" w:rsidR="0028132B" w:rsidRDefault="0028132B" w:rsidP="00CE4EAB">
      <w:pPr>
        <w:pStyle w:val="Bezrazmaka"/>
        <w:jc w:val="both"/>
        <w:rPr>
          <w:rFonts w:ascii="Georgia" w:eastAsia="Times New Roman" w:hAnsi="Georgia" w:cs="Times New Roman"/>
          <w:b/>
          <w:bCs/>
          <w:color w:val="222222"/>
          <w:sz w:val="24"/>
          <w:lang w:val="sr-Cyrl-BA"/>
        </w:rPr>
      </w:pPr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II.  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Услови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за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именовање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:</w:t>
      </w:r>
    </w:p>
    <w:p w14:paraId="2716A6DF" w14:textId="77777777" w:rsidR="00CE4EAB" w:rsidRPr="00CE4EAB" w:rsidRDefault="00CE4EA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6840439E" w14:textId="77777777" w:rsidR="0028132B" w:rsidRPr="00CE4EA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</w:rPr>
      </w:pP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  <w:u w:val="single"/>
        </w:rPr>
        <w:t>Општи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  <w:u w:val="single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  <w:u w:val="single"/>
        </w:rPr>
        <w:t>услови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  <w:u w:val="single"/>
        </w:rPr>
        <w:t>:</w:t>
      </w:r>
    </w:p>
    <w:p w14:paraId="1E076C78" w14:textId="77777777" w:rsidR="00CE4EAB" w:rsidRPr="00CE4EAB" w:rsidRDefault="0028132B" w:rsidP="00CE4EAB">
      <w:pPr>
        <w:pStyle w:val="Bezrazmaka"/>
        <w:numPr>
          <w:ilvl w:val="0"/>
          <w:numId w:val="5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Пријављени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кандидат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држављанин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Босне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и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Херцеговине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с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правом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гласа.</w:t>
      </w:r>
      <w:proofErr w:type="spellEnd"/>
    </w:p>
    <w:p w14:paraId="2CE90BFB" w14:textId="1C90C992" w:rsidR="0028132B" w:rsidRPr="00CE4EAB" w:rsidRDefault="0028132B" w:rsidP="00CE4EAB">
      <w:pPr>
        <w:pStyle w:val="Bezrazmaka"/>
        <w:numPr>
          <w:ilvl w:val="0"/>
          <w:numId w:val="5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контролора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резулта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>та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не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може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бити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именовано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лице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r w:rsidR="005B08DB">
        <w:rPr>
          <w:rFonts w:ascii="Georgia" w:eastAsia="Times New Roman" w:hAnsi="Georgia" w:cs="Times New Roman"/>
          <w:color w:val="222222"/>
          <w:sz w:val="24"/>
          <w:lang w:val="sr-Cyrl-BA"/>
        </w:rPr>
        <w:t>(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члан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2.3.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Изборног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закона</w:t>
      </w:r>
      <w:proofErr w:type="spellEnd"/>
      <w:r w:rsidR="003E1675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БиХ</w:t>
      </w:r>
      <w:proofErr w:type="spellEnd"/>
      <w:r w:rsidR="005B08DB">
        <w:rPr>
          <w:rFonts w:ascii="Georgia" w:eastAsia="Times New Roman" w:hAnsi="Georgia" w:cs="Times New Roman"/>
          <w:color w:val="222222"/>
          <w:sz w:val="24"/>
          <w:lang w:val="sr-Cyrl-BA"/>
        </w:rPr>
        <w:t>)</w:t>
      </w:r>
      <w:r w:rsidRPr="00CE4EAB">
        <w:rPr>
          <w:rFonts w:ascii="Georgia" w:eastAsia="Times New Roman" w:hAnsi="Georgia" w:cs="Times New Roman"/>
          <w:color w:val="222222"/>
          <w:sz w:val="24"/>
        </w:rPr>
        <w:t>:</w:t>
      </w:r>
    </w:p>
    <w:p w14:paraId="037D7846" w14:textId="624DFD99" w:rsidR="0028132B" w:rsidRPr="00CE4EAB" w:rsidRDefault="00CE4EAB" w:rsidP="00CE4EAB">
      <w:pPr>
        <w:pStyle w:val="Bezrazmaka"/>
        <w:ind w:left="720"/>
        <w:jc w:val="both"/>
        <w:rPr>
          <w:rFonts w:ascii="Georgia" w:eastAsia="Times New Roman" w:hAnsi="Georgia" w:cs="Times New Roman"/>
          <w:color w:val="222222"/>
          <w:sz w:val="24"/>
        </w:rPr>
      </w:pPr>
      <w:r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-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може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кандидовати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у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смислу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одредби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чланова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1.6, 1.7 и 1.7а 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Изборног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закона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БиХ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;</w:t>
      </w:r>
    </w:p>
    <w:p w14:paraId="5E842C33" w14:textId="77777777" w:rsidR="00CE4EAB" w:rsidRDefault="00CE4EAB" w:rsidP="00CE4EAB">
      <w:pPr>
        <w:pStyle w:val="Bezrazmaka"/>
        <w:ind w:left="720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  <w:r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-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члан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највишег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извршно-политичког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органа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политичке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странке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или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коалиције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(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предсједник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потпредсједник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генерални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секретар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или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члан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извршног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одбора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или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главног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одбора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);</w:t>
      </w:r>
    </w:p>
    <w:p w14:paraId="6B3BD13D" w14:textId="77777777" w:rsidR="00CE4EAB" w:rsidRPr="00CE4EAB" w:rsidRDefault="00CE4EAB" w:rsidP="00CE4EAB">
      <w:pPr>
        <w:pStyle w:val="Bezrazmaka"/>
        <w:numPr>
          <w:ilvl w:val="0"/>
          <w:numId w:val="5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r>
        <w:rPr>
          <w:rFonts w:ascii="Georgia" w:eastAsia="Times New Roman" w:hAnsi="Georgia" w:cs="Times New Roman"/>
          <w:color w:val="222222"/>
          <w:sz w:val="24"/>
          <w:lang w:val="sr-Cyrl-BA"/>
        </w:rPr>
        <w:t>К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носилац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изабраног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мандата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или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члани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r w:rsidR="00E014FC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и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звршног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органа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власти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осим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у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случајеви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>ма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предвиђеним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чланом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2.12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став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4</w:t>
      </w:r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.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Изборног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закона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;</w:t>
      </w:r>
    </w:p>
    <w:p w14:paraId="49A7874C" w14:textId="77777777" w:rsidR="00CE4EAB" w:rsidRPr="00CE4EAB" w:rsidRDefault="00CE4EAB" w:rsidP="00CE4EAB">
      <w:pPr>
        <w:pStyle w:val="Bezrazmaka"/>
        <w:numPr>
          <w:ilvl w:val="0"/>
          <w:numId w:val="5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r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К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кандидат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било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који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ниво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власти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(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Општим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изборима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20</w:t>
      </w:r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22</w:t>
      </w:r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. и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Локалним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изборима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2020.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године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)</w:t>
      </w:r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и</w:t>
      </w:r>
    </w:p>
    <w:p w14:paraId="0EDA308A" w14:textId="3AFE5B08" w:rsidR="0028132B" w:rsidRPr="00CE4EAB" w:rsidRDefault="00CE4EAB" w:rsidP="00CE4EAB">
      <w:pPr>
        <w:pStyle w:val="Bezrazmaka"/>
        <w:numPr>
          <w:ilvl w:val="0"/>
          <w:numId w:val="5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r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К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ојем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изречена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казна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радњу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која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представља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тежу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повреду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закона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или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прописа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коју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лично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одговорно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у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посљедње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четири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године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рачунајући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дана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правоснажности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одлуке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.</w:t>
      </w:r>
    </w:p>
    <w:p w14:paraId="2B0C7B8D" w14:textId="77777777" w:rsidR="00CE4EAB" w:rsidRPr="00CE4EAB" w:rsidRDefault="00CE4EA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6384E1A4" w14:textId="77777777" w:rsidR="0028132B" w:rsidRPr="00CE4EA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</w:rPr>
      </w:pP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  <w:u w:val="single"/>
        </w:rPr>
        <w:t>Посебни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  <w:u w:val="single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  <w:u w:val="single"/>
        </w:rPr>
        <w:t>услови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  <w:u w:val="single"/>
        </w:rPr>
        <w:t>:</w:t>
      </w:r>
    </w:p>
    <w:p w14:paraId="7461596F" w14:textId="77777777" w:rsidR="00CE4EAB" w:rsidRPr="00CE4EAB" w:rsidRDefault="00CE4EAB" w:rsidP="00CE4EAB">
      <w:pPr>
        <w:pStyle w:val="Bezrazmaka"/>
        <w:numPr>
          <w:ilvl w:val="0"/>
          <w:numId w:val="6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r>
        <w:rPr>
          <w:rFonts w:ascii="Georgia" w:eastAsia="Times New Roman" w:hAnsi="Georgia" w:cs="Times New Roman"/>
          <w:color w:val="222222"/>
          <w:sz w:val="24"/>
          <w:lang w:val="sr-Cyrl-BA"/>
        </w:rPr>
        <w:t>Д</w:t>
      </w:r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а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има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најмање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зав</w:t>
      </w:r>
      <w:r w:rsidR="00555481" w:rsidRPr="00CE4EAB">
        <w:rPr>
          <w:rFonts w:ascii="Georgia" w:eastAsia="Times New Roman" w:hAnsi="Georgia" w:cs="Times New Roman"/>
          <w:color w:val="222222"/>
          <w:sz w:val="24"/>
        </w:rPr>
        <w:t>ршену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средњу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школу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односно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IV</w:t>
      </w:r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или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r w:rsidR="00555481" w:rsidRPr="00CE4EAB">
        <w:rPr>
          <w:rFonts w:ascii="Georgia" w:eastAsia="Times New Roman" w:hAnsi="Georgia" w:cs="Times New Roman"/>
          <w:color w:val="222222"/>
          <w:sz w:val="24"/>
        </w:rPr>
        <w:t>V</w:t>
      </w:r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степен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стручне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спреме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;</w:t>
      </w:r>
    </w:p>
    <w:p w14:paraId="261DD0F6" w14:textId="55B0EF49" w:rsidR="0028132B" w:rsidRPr="00CE4EAB" w:rsidRDefault="00CE4EAB" w:rsidP="00CE4EAB">
      <w:pPr>
        <w:pStyle w:val="Bezrazmaka"/>
        <w:numPr>
          <w:ilvl w:val="0"/>
          <w:numId w:val="6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r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Д</w:t>
      </w:r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а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има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искуство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(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односно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рад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пословима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контролора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рад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пословима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супервизора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рад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пословима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уноса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и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рад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у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бирачком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одбору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као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предсједник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или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члан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бирачког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одбора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).</w:t>
      </w:r>
    </w:p>
    <w:p w14:paraId="1A58CC99" w14:textId="77777777" w:rsidR="00CE4EAB" w:rsidRPr="00CE4EAB" w:rsidRDefault="00CE4EA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60E63F1D" w14:textId="77777777" w:rsidR="0028132B" w:rsidRPr="00CE4EA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</w:rPr>
      </w:pPr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III.</w:t>
      </w:r>
      <w:proofErr w:type="gram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 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Потребна</w:t>
      </w:r>
      <w:proofErr w:type="spellEnd"/>
      <w:proofErr w:type="gram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документација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:</w:t>
      </w:r>
    </w:p>
    <w:p w14:paraId="394D6033" w14:textId="77777777" w:rsidR="00CE4EAB" w:rsidRPr="00CE4EAB" w:rsidRDefault="0028132B" w:rsidP="00CE4EAB">
      <w:pPr>
        <w:pStyle w:val="Bezrazmaka"/>
        <w:numPr>
          <w:ilvl w:val="0"/>
          <w:numId w:val="3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Пријава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јавни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оглас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(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попуњен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образац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пријаву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кандидата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контролора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),</w:t>
      </w:r>
    </w:p>
    <w:p w14:paraId="108088D0" w14:textId="77777777" w:rsidR="00CE4EAB" w:rsidRPr="00CE4EAB" w:rsidRDefault="003E1675" w:rsidP="00CE4EAB">
      <w:pPr>
        <w:pStyle w:val="Bezrazmaka"/>
        <w:numPr>
          <w:ilvl w:val="0"/>
          <w:numId w:val="3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r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П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отврда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о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пребивалишту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,</w:t>
      </w:r>
    </w:p>
    <w:p w14:paraId="1DD3E161" w14:textId="77777777" w:rsidR="00CE4EAB" w:rsidRPr="00CE4EAB" w:rsidRDefault="0028132B" w:rsidP="00CE4EAB">
      <w:pPr>
        <w:pStyle w:val="Bezrazmaka"/>
        <w:numPr>
          <w:ilvl w:val="0"/>
          <w:numId w:val="3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Овјерена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копија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универзитетске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дипломе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/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свједочанства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о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завршеном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школовању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,</w:t>
      </w:r>
    </w:p>
    <w:p w14:paraId="5D8D8BF9" w14:textId="647A0F4B" w:rsidR="00E21309" w:rsidRPr="00CE4EAB" w:rsidRDefault="0028132B" w:rsidP="00CE4EAB">
      <w:pPr>
        <w:pStyle w:val="Bezrazmaka"/>
        <w:numPr>
          <w:ilvl w:val="0"/>
          <w:numId w:val="3"/>
        </w:numPr>
        <w:jc w:val="both"/>
        <w:rPr>
          <w:rFonts w:ascii="Georgia" w:eastAsia="Times New Roman" w:hAnsi="Georgia" w:cs="Times New Roman"/>
          <w:color w:val="222222"/>
          <w:sz w:val="24"/>
        </w:rPr>
      </w:pP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Рјешење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/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увјерење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о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изборном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искуству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.</w:t>
      </w:r>
    </w:p>
    <w:p w14:paraId="3AE2AECA" w14:textId="77777777" w:rsidR="00E21309" w:rsidRPr="00CE4EAB" w:rsidRDefault="00E21309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</w:rPr>
      </w:pPr>
    </w:p>
    <w:p w14:paraId="6CFEFD10" w14:textId="77777777" w:rsidR="0028132B" w:rsidRPr="00CE4EA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</w:rPr>
      </w:pPr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lastRenderedPageBreak/>
        <w:t>IV.</w:t>
      </w:r>
      <w:proofErr w:type="gram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 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Рок</w:t>
      </w:r>
      <w:proofErr w:type="spellEnd"/>
      <w:proofErr w:type="gram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за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подношење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пријава</w:t>
      </w:r>
      <w:proofErr w:type="spellEnd"/>
    </w:p>
    <w:p w14:paraId="0D3F4BF2" w14:textId="77777777" w:rsidR="0028132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  <w:proofErr w:type="spellStart"/>
      <w:proofErr w:type="gramStart"/>
      <w:r w:rsidRPr="00CE4EAB">
        <w:rPr>
          <w:rFonts w:ascii="Georgia" w:eastAsia="Times New Roman" w:hAnsi="Georgia" w:cs="Times New Roman"/>
          <w:color w:val="222222"/>
          <w:sz w:val="24"/>
        </w:rPr>
        <w:t>Рок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подношење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пријава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петнаес</w:t>
      </w:r>
      <w:r w:rsidR="00555481" w:rsidRPr="00CE4EAB">
        <w:rPr>
          <w:rFonts w:ascii="Georgia" w:eastAsia="Times New Roman" w:hAnsi="Georgia" w:cs="Times New Roman"/>
          <w:color w:val="222222"/>
          <w:sz w:val="24"/>
        </w:rPr>
        <w:t>т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(15)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дана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од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дана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објав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љивања</w:t>
      </w:r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огласа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огласној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плочи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општине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интернет-страници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општине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и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средствима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јавног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информисања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(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локални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радио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штампани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медији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).</w:t>
      </w:r>
      <w:proofErr w:type="gramEnd"/>
    </w:p>
    <w:p w14:paraId="39A98DE8" w14:textId="77777777" w:rsidR="00CE4EAB" w:rsidRPr="00CE4EAB" w:rsidRDefault="00CE4EA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50514394" w14:textId="77777777" w:rsidR="0028132B" w:rsidRPr="00CE4EA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</w:rPr>
      </w:pPr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V.  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Орган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за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провођење</w:t>
      </w:r>
      <w:proofErr w:type="spell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поступка</w:t>
      </w:r>
      <w:proofErr w:type="spellEnd"/>
    </w:p>
    <w:p w14:paraId="589A553D" w14:textId="17A2FC8B" w:rsidR="0028132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  <w:proofErr w:type="spellStart"/>
      <w:proofErr w:type="gramStart"/>
      <w:r w:rsidRPr="00CE4EAB">
        <w:rPr>
          <w:rFonts w:ascii="Georgia" w:eastAsia="Times New Roman" w:hAnsi="Georgia" w:cs="Times New Roman"/>
          <w:color w:val="222222"/>
          <w:sz w:val="24"/>
        </w:rPr>
        <w:t>Процедуру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избора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кандидата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по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јавном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огласу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проводи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r w:rsidR="00CE4EAB">
        <w:rPr>
          <w:rFonts w:ascii="Georgia" w:eastAsia="Times New Roman" w:hAnsi="Georgia" w:cs="Times New Roman"/>
          <w:color w:val="222222"/>
          <w:sz w:val="24"/>
          <w:lang w:val="sr-Cyrl-BA"/>
        </w:rPr>
        <w:t>Општинска изборна комисија Теслић</w:t>
      </w:r>
      <w:r w:rsidRPr="00CE4EAB">
        <w:rPr>
          <w:rFonts w:ascii="Georgia" w:eastAsia="Times New Roman" w:hAnsi="Georgia" w:cs="Times New Roman"/>
          <w:color w:val="222222"/>
          <w:sz w:val="24"/>
        </w:rPr>
        <w:t>.</w:t>
      </w:r>
      <w:proofErr w:type="gramEnd"/>
    </w:p>
    <w:p w14:paraId="38B5D912" w14:textId="77777777" w:rsidR="00CE4EAB" w:rsidRPr="00CE4EAB" w:rsidRDefault="00CE4EA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33C4E226" w14:textId="77777777" w:rsidR="0028132B" w:rsidRPr="00CE4EA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</w:rPr>
      </w:pPr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VI.</w:t>
      </w:r>
      <w:proofErr w:type="gram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 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Остале</w:t>
      </w:r>
      <w:proofErr w:type="spellEnd"/>
      <w:proofErr w:type="gramEnd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b/>
          <w:bCs/>
          <w:color w:val="222222"/>
          <w:sz w:val="24"/>
        </w:rPr>
        <w:t>информације</w:t>
      </w:r>
      <w:proofErr w:type="spellEnd"/>
    </w:p>
    <w:p w14:paraId="23248F3E" w14:textId="0E165396" w:rsidR="0028132B" w:rsidRDefault="009A30E3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  <w:r>
        <w:rPr>
          <w:rFonts w:ascii="Georgia" w:eastAsia="Times New Roman" w:hAnsi="Georgia" w:cs="Times New Roman"/>
          <w:color w:val="222222"/>
          <w:sz w:val="24"/>
          <w:lang w:val="sr-Cyrl-BA"/>
        </w:rPr>
        <w:t>Општинска изборна комисија Теслић</w:t>
      </w:r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ће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након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завршене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процедуре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r w:rsidR="005B00D6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ј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авном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огласу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именовати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контролор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а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период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>д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5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година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.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Именовани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контролор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да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би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би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о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ангажован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дуж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а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н </w:t>
      </w:r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је</w:t>
      </w:r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проћи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обуку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тестирање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и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цертифицирање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коју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ће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организовати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и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провести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Централна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комисија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Босне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и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Херцеговине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.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>зборна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комисија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ће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цертифициран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ог</w:t>
      </w:r>
      <w:r w:rsidR="00E21309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E21309" w:rsidRPr="00CE4EAB">
        <w:rPr>
          <w:rFonts w:ascii="Georgia" w:eastAsia="Times New Roman" w:hAnsi="Georgia" w:cs="Times New Roman"/>
          <w:color w:val="222222"/>
          <w:sz w:val="24"/>
        </w:rPr>
        <w:t>контролор</w:t>
      </w:r>
      <w:proofErr w:type="spellEnd"/>
      <w:r w:rsidR="00E21309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а</w:t>
      </w:r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ангажовати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приликом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проведбе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пословима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контроле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резултата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,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послове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предвиђена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накнада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за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контролора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изборних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резу</w:t>
      </w:r>
      <w:r w:rsidR="00555481" w:rsidRPr="00CE4EAB">
        <w:rPr>
          <w:rFonts w:ascii="Georgia" w:eastAsia="Times New Roman" w:hAnsi="Georgia" w:cs="Times New Roman"/>
          <w:color w:val="222222"/>
          <w:sz w:val="24"/>
        </w:rPr>
        <w:t>лтата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. </w:t>
      </w:r>
      <w:proofErr w:type="spellStart"/>
      <w:proofErr w:type="gram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Висину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накнаде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555481" w:rsidRPr="00CE4EAB">
        <w:rPr>
          <w:rFonts w:ascii="Georgia" w:eastAsia="Times New Roman" w:hAnsi="Georgia" w:cs="Times New Roman"/>
          <w:color w:val="222222"/>
          <w:sz w:val="24"/>
        </w:rPr>
        <w:t>одређује</w:t>
      </w:r>
      <w:proofErr w:type="spellEnd"/>
      <w:r w:rsidR="00555481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r w:rsidR="00555481"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О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пштинска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изборна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комисија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.</w:t>
      </w:r>
      <w:proofErr w:type="gram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proofErr w:type="gram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Образац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пријаве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је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саставни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дио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јавног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="0028132B" w:rsidRPr="00CE4EAB">
        <w:rPr>
          <w:rFonts w:ascii="Georgia" w:eastAsia="Times New Roman" w:hAnsi="Georgia" w:cs="Times New Roman"/>
          <w:color w:val="222222"/>
          <w:sz w:val="24"/>
        </w:rPr>
        <w:t>огласа</w:t>
      </w:r>
      <w:proofErr w:type="spellEnd"/>
      <w:r w:rsidR="0028132B" w:rsidRPr="00CE4EAB">
        <w:rPr>
          <w:rFonts w:ascii="Georgia" w:eastAsia="Times New Roman" w:hAnsi="Georgia" w:cs="Times New Roman"/>
          <w:color w:val="222222"/>
          <w:sz w:val="24"/>
        </w:rPr>
        <w:t>.</w:t>
      </w:r>
      <w:proofErr w:type="gramEnd"/>
    </w:p>
    <w:p w14:paraId="7FD89603" w14:textId="77777777" w:rsidR="00CE4EAB" w:rsidRPr="00CE4EAB" w:rsidRDefault="00CE4EA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4C980348" w14:textId="29DF12F9" w:rsidR="0028132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Пријаву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на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јавни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оглас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кандидати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достављају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у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затвореној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коверти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у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сједиште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r w:rsidR="009A30E3">
        <w:rPr>
          <w:rFonts w:ascii="Georgia" w:eastAsia="Times New Roman" w:hAnsi="Georgia" w:cs="Times New Roman"/>
          <w:color w:val="222222"/>
          <w:sz w:val="24"/>
          <w:lang w:val="sr-Cyrl-BA"/>
        </w:rPr>
        <w:t xml:space="preserve">општинске </w:t>
      </w:r>
      <w:bookmarkStart w:id="0" w:name="_GoBack"/>
      <w:bookmarkEnd w:id="0"/>
      <w:r w:rsidRPr="00CE4EAB">
        <w:rPr>
          <w:rFonts w:ascii="Georgia" w:eastAsia="Times New Roman" w:hAnsi="Georgia" w:cs="Times New Roman"/>
          <w:color w:val="222222"/>
          <w:sz w:val="24"/>
        </w:rPr>
        <w:t xml:space="preserve">изборне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комисије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са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 xml:space="preserve"> </w:t>
      </w:r>
      <w:proofErr w:type="spellStart"/>
      <w:r w:rsidRPr="00CE4EAB">
        <w:rPr>
          <w:rFonts w:ascii="Georgia" w:eastAsia="Times New Roman" w:hAnsi="Georgia" w:cs="Times New Roman"/>
          <w:color w:val="222222"/>
          <w:sz w:val="24"/>
        </w:rPr>
        <w:t>назнаком</w:t>
      </w:r>
      <w:proofErr w:type="spellEnd"/>
      <w:r w:rsidRPr="00CE4EAB">
        <w:rPr>
          <w:rFonts w:ascii="Georgia" w:eastAsia="Times New Roman" w:hAnsi="Georgia" w:cs="Times New Roman"/>
          <w:color w:val="222222"/>
          <w:sz w:val="24"/>
        </w:rPr>
        <w:t>:</w:t>
      </w:r>
    </w:p>
    <w:p w14:paraId="33554E92" w14:textId="77777777" w:rsidR="00CE4EAB" w:rsidRPr="00CE4EAB" w:rsidRDefault="00CE4EA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7EC2BF1D" w14:textId="2ACE1EE2" w:rsidR="0028132B" w:rsidRPr="00CE4EAB" w:rsidRDefault="0028132B" w:rsidP="00CE4EAB">
      <w:pPr>
        <w:pStyle w:val="Bezrazmaka"/>
        <w:jc w:val="both"/>
        <w:rPr>
          <w:rFonts w:ascii="Georgia" w:hAnsi="Georgia"/>
          <w:b/>
          <w:sz w:val="24"/>
          <w:lang w:val="sr-Cyrl-BA"/>
        </w:rPr>
      </w:pPr>
      <w:proofErr w:type="spellStart"/>
      <w:proofErr w:type="gramStart"/>
      <w:r w:rsidRPr="00CE4EAB">
        <w:rPr>
          <w:rFonts w:ascii="Georgia" w:hAnsi="Georgia"/>
          <w:b/>
          <w:sz w:val="24"/>
        </w:rPr>
        <w:t>Општинска</w:t>
      </w:r>
      <w:proofErr w:type="spellEnd"/>
      <w:r w:rsidRPr="00CE4EAB">
        <w:rPr>
          <w:rFonts w:ascii="Georgia" w:hAnsi="Georgia"/>
          <w:b/>
          <w:sz w:val="24"/>
        </w:rPr>
        <w:t xml:space="preserve"> </w:t>
      </w:r>
      <w:proofErr w:type="spellStart"/>
      <w:r w:rsidRPr="00CE4EAB">
        <w:rPr>
          <w:rFonts w:ascii="Georgia" w:hAnsi="Georgia"/>
          <w:b/>
          <w:sz w:val="24"/>
        </w:rPr>
        <w:t>изборна</w:t>
      </w:r>
      <w:proofErr w:type="spellEnd"/>
      <w:r w:rsidR="00555481" w:rsidRPr="00CE4EAB">
        <w:rPr>
          <w:rFonts w:ascii="Georgia" w:hAnsi="Georgia"/>
          <w:b/>
          <w:sz w:val="24"/>
          <w:lang w:val="sr-Cyrl-BA"/>
        </w:rPr>
        <w:t xml:space="preserve"> </w:t>
      </w:r>
      <w:proofErr w:type="spellStart"/>
      <w:r w:rsidR="00E21309" w:rsidRPr="00CE4EAB">
        <w:rPr>
          <w:rFonts w:ascii="Georgia" w:hAnsi="Georgia"/>
          <w:b/>
          <w:sz w:val="24"/>
        </w:rPr>
        <w:t>комисија</w:t>
      </w:r>
      <w:proofErr w:type="spellEnd"/>
      <w:r w:rsidRPr="00CE4EAB">
        <w:rPr>
          <w:rFonts w:ascii="Georgia" w:hAnsi="Georgia"/>
          <w:b/>
          <w:sz w:val="24"/>
        </w:rPr>
        <w:t xml:space="preserve"> </w:t>
      </w:r>
      <w:r w:rsidR="00555481" w:rsidRPr="00CE4EAB">
        <w:rPr>
          <w:rFonts w:ascii="Georgia" w:hAnsi="Georgia"/>
          <w:b/>
          <w:sz w:val="24"/>
          <w:lang w:val="sr-Cyrl-BA"/>
        </w:rPr>
        <w:t>Теслић</w:t>
      </w:r>
      <w:r w:rsidR="00E21309" w:rsidRPr="00CE4EAB">
        <w:rPr>
          <w:rFonts w:ascii="Georgia" w:hAnsi="Georgia"/>
          <w:b/>
          <w:sz w:val="24"/>
          <w:lang w:val="sr-Cyrl-BA"/>
        </w:rPr>
        <w:t>.</w:t>
      </w:r>
      <w:proofErr w:type="gramEnd"/>
    </w:p>
    <w:p w14:paraId="102AB333" w14:textId="12D3894C" w:rsidR="0028132B" w:rsidRPr="00CE4EAB" w:rsidRDefault="0028132B" w:rsidP="00CE4EAB">
      <w:pPr>
        <w:pStyle w:val="Bezrazmaka"/>
        <w:jc w:val="both"/>
        <w:rPr>
          <w:rFonts w:ascii="Georgia" w:hAnsi="Georgia"/>
          <w:b/>
          <w:sz w:val="24"/>
          <w:lang w:val="sr-Latn-BA"/>
        </w:rPr>
      </w:pPr>
      <w:r w:rsidRPr="00CE4EAB">
        <w:rPr>
          <w:rFonts w:ascii="Georgia" w:hAnsi="Georgia"/>
          <w:b/>
          <w:sz w:val="24"/>
          <w:lang w:val="sr-Cyrl-BA"/>
        </w:rPr>
        <w:t>Адреса:</w:t>
      </w:r>
      <w:r w:rsidR="00E21309" w:rsidRPr="00CE4EAB">
        <w:rPr>
          <w:rFonts w:ascii="Georgia" w:hAnsi="Georgia"/>
          <w:b/>
          <w:sz w:val="24"/>
          <w:lang w:val="sr-Cyrl-BA"/>
        </w:rPr>
        <w:t xml:space="preserve"> У</w:t>
      </w:r>
      <w:r w:rsidR="00555481" w:rsidRPr="00CE4EAB">
        <w:rPr>
          <w:rFonts w:ascii="Georgia" w:hAnsi="Georgia"/>
          <w:b/>
          <w:sz w:val="24"/>
          <w:lang w:val="sr-Cyrl-BA"/>
        </w:rPr>
        <w:t>лица Карађорђева</w:t>
      </w:r>
      <w:r w:rsidR="007356E1" w:rsidRPr="00CE4EAB">
        <w:rPr>
          <w:rFonts w:ascii="Georgia" w:hAnsi="Georgia"/>
          <w:b/>
          <w:sz w:val="24"/>
          <w:lang w:val="sr-Latn-BA"/>
        </w:rPr>
        <w:t xml:space="preserve"> 1A</w:t>
      </w:r>
    </w:p>
    <w:p w14:paraId="51296226" w14:textId="22578FE7" w:rsidR="0028132B" w:rsidRPr="00CE4EAB" w:rsidRDefault="0028132B" w:rsidP="00CE4EAB">
      <w:pPr>
        <w:pStyle w:val="Bezrazmaka"/>
        <w:jc w:val="both"/>
        <w:rPr>
          <w:rFonts w:ascii="Georgia" w:hAnsi="Georgia"/>
          <w:b/>
          <w:sz w:val="24"/>
          <w:lang w:val="sr-Cyrl-BA"/>
        </w:rPr>
      </w:pPr>
      <w:r w:rsidRPr="00CE4EAB">
        <w:rPr>
          <w:rFonts w:ascii="Georgia" w:hAnsi="Georgia"/>
          <w:b/>
          <w:sz w:val="24"/>
          <w:lang w:val="sr-Cyrl-BA"/>
        </w:rPr>
        <w:t xml:space="preserve">„Пријава на јавни оглас за контролора изборних резултата </w:t>
      </w:r>
      <w:r w:rsidR="00BE72C7" w:rsidRPr="00CE4EAB">
        <w:rPr>
          <w:rFonts w:ascii="Georgia" w:hAnsi="Georgia"/>
          <w:b/>
          <w:sz w:val="24"/>
          <w:lang w:val="sr-Cyrl-BA"/>
        </w:rPr>
        <w:t>–</w:t>
      </w:r>
      <w:r w:rsidR="00E21309" w:rsidRPr="00CE4EAB">
        <w:rPr>
          <w:rFonts w:ascii="Georgia" w:hAnsi="Georgia"/>
          <w:b/>
          <w:sz w:val="24"/>
          <w:lang w:val="sr-Cyrl-BA"/>
        </w:rPr>
        <w:t xml:space="preserve"> </w:t>
      </w:r>
      <w:r w:rsidRPr="00CE4EAB">
        <w:rPr>
          <w:rFonts w:ascii="Georgia" w:hAnsi="Georgia"/>
          <w:b/>
          <w:sz w:val="24"/>
          <w:lang w:val="sr-Cyrl-BA"/>
        </w:rPr>
        <w:t>не</w:t>
      </w:r>
      <w:r w:rsidR="00BE72C7" w:rsidRPr="00CE4EAB">
        <w:rPr>
          <w:rFonts w:ascii="Georgia" w:hAnsi="Georgia"/>
          <w:b/>
          <w:sz w:val="24"/>
          <w:lang w:val="sr-Cyrl-BA"/>
        </w:rPr>
        <w:t xml:space="preserve"> </w:t>
      </w:r>
      <w:r w:rsidRPr="00CE4EAB">
        <w:rPr>
          <w:rFonts w:ascii="Georgia" w:hAnsi="Georgia"/>
          <w:b/>
          <w:sz w:val="24"/>
          <w:lang w:val="sr-Cyrl-BA"/>
        </w:rPr>
        <w:t>отварати“.</w:t>
      </w:r>
    </w:p>
    <w:p w14:paraId="0377ED10" w14:textId="77777777" w:rsidR="00E21309" w:rsidRPr="00CE4EAB" w:rsidRDefault="00E21309" w:rsidP="00CE4EAB">
      <w:pPr>
        <w:pStyle w:val="Bezrazmaka"/>
        <w:jc w:val="both"/>
        <w:rPr>
          <w:rFonts w:ascii="Georgia" w:hAnsi="Georgia"/>
          <w:b/>
          <w:sz w:val="24"/>
          <w:lang w:val="sr-Cyrl-BA"/>
        </w:rPr>
      </w:pPr>
    </w:p>
    <w:p w14:paraId="3BA7359B" w14:textId="77777777" w:rsidR="0028132B" w:rsidRPr="00CE4EAB" w:rsidRDefault="0028132B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  <w:r w:rsidRPr="00CE4EAB">
        <w:rPr>
          <w:rFonts w:ascii="Georgia" w:eastAsia="Times New Roman" w:hAnsi="Georgia" w:cs="Times New Roman"/>
          <w:color w:val="222222"/>
          <w:sz w:val="24"/>
          <w:lang w:val="sr-Cyrl-BA"/>
        </w:rPr>
        <w:t>Непотпуне и неблаговремене пријаве изборна комисија неће узети у разматрање.</w:t>
      </w:r>
    </w:p>
    <w:p w14:paraId="18C04112" w14:textId="77777777" w:rsidR="00F73422" w:rsidRPr="00CE4EAB" w:rsidRDefault="00F73422" w:rsidP="00CE4EAB">
      <w:pPr>
        <w:pStyle w:val="Bezrazmaka"/>
        <w:jc w:val="both"/>
        <w:rPr>
          <w:rFonts w:ascii="Georgia" w:eastAsia="Times New Roman" w:hAnsi="Georgia" w:cs="Times New Roman"/>
          <w:color w:val="222222"/>
          <w:sz w:val="24"/>
          <w:lang w:val="sr-Cyrl-BA"/>
        </w:rPr>
      </w:pPr>
    </w:p>
    <w:p w14:paraId="228D0723" w14:textId="77777777" w:rsidR="0028132B" w:rsidRPr="00CE4EAB" w:rsidRDefault="0028132B" w:rsidP="00CE4EAB">
      <w:pPr>
        <w:pStyle w:val="Bezrazmaka"/>
        <w:jc w:val="both"/>
        <w:rPr>
          <w:rFonts w:ascii="Georgia" w:hAnsi="Georgia"/>
          <w:sz w:val="24"/>
        </w:rPr>
      </w:pPr>
      <w:r w:rsidRPr="00CE4EAB">
        <w:rPr>
          <w:rFonts w:ascii="Georgia" w:hAnsi="Georgia"/>
          <w:sz w:val="24"/>
        </w:rPr>
        <w:t> </w:t>
      </w:r>
    </w:p>
    <w:p w14:paraId="11B544AB" w14:textId="32B03A0C" w:rsidR="00E21309" w:rsidRPr="00CE4EAB" w:rsidRDefault="00BE72C7" w:rsidP="00CE4EAB">
      <w:pPr>
        <w:pStyle w:val="Bezrazmaka"/>
        <w:jc w:val="both"/>
        <w:rPr>
          <w:rFonts w:ascii="Georgia" w:hAnsi="Georgia"/>
          <w:sz w:val="24"/>
          <w:lang w:val="sr-Cyrl-BA"/>
        </w:rPr>
      </w:pPr>
      <w:proofErr w:type="spellStart"/>
      <w:r w:rsidRPr="00CE4EAB">
        <w:rPr>
          <w:rFonts w:ascii="Georgia" w:hAnsi="Georgia"/>
          <w:sz w:val="24"/>
        </w:rPr>
        <w:t>Број</w:t>
      </w:r>
      <w:proofErr w:type="spellEnd"/>
      <w:r w:rsidRPr="00CE4EAB">
        <w:rPr>
          <w:rFonts w:ascii="Georgia" w:hAnsi="Georgia"/>
          <w:sz w:val="24"/>
        </w:rPr>
        <w:t xml:space="preserve">: </w:t>
      </w:r>
      <w:r w:rsidR="003E1675" w:rsidRPr="00CE4EAB">
        <w:rPr>
          <w:rFonts w:ascii="Georgia" w:hAnsi="Georgia"/>
          <w:sz w:val="24"/>
        </w:rPr>
        <w:t>03-0</w:t>
      </w:r>
      <w:r w:rsidR="00AE1E63" w:rsidRPr="00CE4EAB">
        <w:rPr>
          <w:rFonts w:ascii="Georgia" w:hAnsi="Georgia"/>
          <w:sz w:val="24"/>
        </w:rPr>
        <w:t>20</w:t>
      </w:r>
      <w:r w:rsidR="003E1675" w:rsidRPr="00CE4EAB">
        <w:rPr>
          <w:rFonts w:ascii="Georgia" w:hAnsi="Georgia"/>
          <w:sz w:val="24"/>
        </w:rPr>
        <w:t>/</w:t>
      </w:r>
      <w:r w:rsidR="00E21309" w:rsidRPr="00CE4EAB">
        <w:rPr>
          <w:rFonts w:ascii="Georgia" w:hAnsi="Georgia"/>
          <w:sz w:val="24"/>
        </w:rPr>
        <w:t xml:space="preserve">24 </w:t>
      </w:r>
      <w:r w:rsidR="00E21309" w:rsidRPr="00CE4EAB">
        <w:rPr>
          <w:rFonts w:ascii="Georgia" w:hAnsi="Georgia"/>
          <w:sz w:val="24"/>
          <w:lang w:val="sr-Cyrl-BA"/>
        </w:rPr>
        <w:tab/>
      </w:r>
      <w:r w:rsidR="00E21309" w:rsidRPr="00CE4EAB">
        <w:rPr>
          <w:rFonts w:ascii="Georgia" w:hAnsi="Georgia"/>
          <w:sz w:val="24"/>
          <w:lang w:val="sr-Cyrl-BA"/>
        </w:rPr>
        <w:tab/>
      </w:r>
      <w:r w:rsidR="00E21309" w:rsidRPr="00CE4EAB">
        <w:rPr>
          <w:rFonts w:ascii="Georgia" w:hAnsi="Georgia"/>
          <w:sz w:val="24"/>
          <w:lang w:val="sr-Cyrl-BA"/>
        </w:rPr>
        <w:tab/>
      </w:r>
      <w:r w:rsidR="00E21309" w:rsidRPr="00CE4EAB">
        <w:rPr>
          <w:rFonts w:ascii="Georgia" w:hAnsi="Georgia"/>
          <w:sz w:val="24"/>
          <w:lang w:val="sr-Cyrl-BA"/>
        </w:rPr>
        <w:tab/>
      </w:r>
      <w:r w:rsidR="00E21309" w:rsidRPr="00CE4EAB">
        <w:rPr>
          <w:rFonts w:ascii="Georgia" w:hAnsi="Georgia"/>
          <w:sz w:val="24"/>
          <w:lang w:val="sr-Cyrl-BA"/>
        </w:rPr>
        <w:tab/>
      </w:r>
      <w:r w:rsidR="00E21309" w:rsidRPr="00CE4EAB">
        <w:rPr>
          <w:rFonts w:ascii="Georgia" w:hAnsi="Georgia"/>
          <w:sz w:val="24"/>
          <w:lang w:val="sr-Cyrl-BA"/>
        </w:rPr>
        <w:tab/>
      </w:r>
      <w:r w:rsidR="00E21309" w:rsidRPr="00CE4EAB">
        <w:rPr>
          <w:rFonts w:ascii="Georgia" w:hAnsi="Georgia"/>
          <w:sz w:val="24"/>
          <w:lang w:val="sr-Cyrl-BA"/>
        </w:rPr>
        <w:tab/>
        <w:t xml:space="preserve">       </w:t>
      </w:r>
      <w:proofErr w:type="spellStart"/>
      <w:r w:rsidR="00E21309" w:rsidRPr="00CE4EAB">
        <w:rPr>
          <w:rFonts w:ascii="Georgia" w:hAnsi="Georgia"/>
          <w:sz w:val="24"/>
        </w:rPr>
        <w:t>Предсједник</w:t>
      </w:r>
      <w:proofErr w:type="spellEnd"/>
      <w:r w:rsidR="00E21309" w:rsidRPr="00CE4EAB">
        <w:rPr>
          <w:rFonts w:ascii="Georgia" w:hAnsi="Georgia"/>
          <w:sz w:val="24"/>
        </w:rPr>
        <w:t xml:space="preserve"> ОИК-а</w:t>
      </w:r>
    </w:p>
    <w:p w14:paraId="6D183B88" w14:textId="3BB55086" w:rsidR="00E21309" w:rsidRPr="00CE4EAB" w:rsidRDefault="00E21309" w:rsidP="00CE4EAB">
      <w:pPr>
        <w:pStyle w:val="Bezrazmaka"/>
        <w:jc w:val="both"/>
        <w:rPr>
          <w:rFonts w:ascii="Georgia" w:hAnsi="Georgia"/>
          <w:sz w:val="24"/>
        </w:rPr>
      </w:pPr>
      <w:proofErr w:type="spellStart"/>
      <w:proofErr w:type="gramStart"/>
      <w:r w:rsidRPr="00CE4EAB">
        <w:rPr>
          <w:rFonts w:ascii="Georgia" w:hAnsi="Georgia"/>
          <w:sz w:val="24"/>
        </w:rPr>
        <w:t>Теслић</w:t>
      </w:r>
      <w:proofErr w:type="spellEnd"/>
      <w:r w:rsidRPr="00CE4EAB">
        <w:rPr>
          <w:rFonts w:ascii="Georgia" w:hAnsi="Georgia"/>
          <w:sz w:val="24"/>
        </w:rPr>
        <w:t>, 17.6.2024.</w:t>
      </w:r>
      <w:proofErr w:type="gramEnd"/>
      <w:r w:rsidRPr="00CE4EAB">
        <w:rPr>
          <w:rFonts w:ascii="Georgia" w:hAnsi="Georgia"/>
          <w:sz w:val="24"/>
          <w:lang w:val="sr-Cyrl-BA"/>
        </w:rPr>
        <w:t xml:space="preserve"> године</w:t>
      </w:r>
      <w:r w:rsidRPr="00CE4EAB">
        <w:rPr>
          <w:rFonts w:ascii="Georgia" w:hAnsi="Georgia"/>
          <w:sz w:val="24"/>
        </w:rPr>
        <w:t xml:space="preserve"> </w:t>
      </w:r>
      <w:r w:rsidRPr="00CE4EAB">
        <w:rPr>
          <w:rFonts w:ascii="Georgia" w:hAnsi="Georgia"/>
          <w:sz w:val="24"/>
          <w:lang w:val="sr-Cyrl-BA"/>
        </w:rPr>
        <w:tab/>
      </w:r>
      <w:r w:rsidRPr="00CE4EAB">
        <w:rPr>
          <w:rFonts w:ascii="Georgia" w:hAnsi="Georgia"/>
          <w:sz w:val="24"/>
          <w:lang w:val="sr-Cyrl-BA"/>
        </w:rPr>
        <w:tab/>
      </w:r>
      <w:r w:rsidRPr="00CE4EAB">
        <w:rPr>
          <w:rFonts w:ascii="Georgia" w:hAnsi="Georgia"/>
          <w:sz w:val="24"/>
          <w:lang w:val="sr-Cyrl-BA"/>
        </w:rPr>
        <w:tab/>
      </w:r>
      <w:r w:rsidRPr="00CE4EAB">
        <w:rPr>
          <w:rFonts w:ascii="Georgia" w:hAnsi="Georgia"/>
          <w:sz w:val="24"/>
          <w:lang w:val="sr-Cyrl-BA"/>
        </w:rPr>
        <w:tab/>
      </w:r>
      <w:r w:rsidRPr="00CE4EAB">
        <w:rPr>
          <w:rFonts w:ascii="Georgia" w:hAnsi="Georgia"/>
          <w:sz w:val="24"/>
          <w:lang w:val="sr-Cyrl-BA"/>
        </w:rPr>
        <w:tab/>
      </w:r>
      <w:r w:rsidRPr="00CE4EAB">
        <w:rPr>
          <w:rFonts w:ascii="Georgia" w:hAnsi="Georgia"/>
          <w:sz w:val="24"/>
          <w:lang w:val="sr-Cyrl-BA"/>
        </w:rPr>
        <w:tab/>
      </w:r>
      <w:proofErr w:type="spellStart"/>
      <w:r w:rsidRPr="00CE4EAB">
        <w:rPr>
          <w:rFonts w:ascii="Georgia" w:hAnsi="Georgia"/>
          <w:sz w:val="24"/>
        </w:rPr>
        <w:t>Биљана</w:t>
      </w:r>
      <w:proofErr w:type="spellEnd"/>
      <w:r w:rsidRPr="00CE4EAB">
        <w:rPr>
          <w:rFonts w:ascii="Georgia" w:hAnsi="Georgia"/>
          <w:sz w:val="24"/>
        </w:rPr>
        <w:t xml:space="preserve"> </w:t>
      </w:r>
      <w:proofErr w:type="spellStart"/>
      <w:r w:rsidRPr="00CE4EAB">
        <w:rPr>
          <w:rFonts w:ascii="Georgia" w:hAnsi="Georgia"/>
          <w:sz w:val="24"/>
        </w:rPr>
        <w:t>Божић</w:t>
      </w:r>
      <w:proofErr w:type="spellEnd"/>
    </w:p>
    <w:p w14:paraId="7902E346" w14:textId="55B0BC9A" w:rsidR="00E21309" w:rsidRPr="00CE4EAB" w:rsidRDefault="00E21309" w:rsidP="00CE4EAB">
      <w:pPr>
        <w:pStyle w:val="Bezrazmaka"/>
        <w:jc w:val="both"/>
        <w:rPr>
          <w:rFonts w:ascii="Georgia" w:hAnsi="Georgia"/>
          <w:sz w:val="24"/>
        </w:rPr>
      </w:pPr>
      <w:r w:rsidRPr="00CE4EAB">
        <w:rPr>
          <w:rFonts w:ascii="Georgia" w:hAnsi="Georgia"/>
          <w:sz w:val="24"/>
        </w:rPr>
        <w:t xml:space="preserve">                                                                              </w:t>
      </w:r>
      <w:r w:rsidR="00F73422" w:rsidRPr="00CE4EAB">
        <w:rPr>
          <w:rFonts w:ascii="Georgia" w:hAnsi="Georgia"/>
          <w:sz w:val="24"/>
        </w:rPr>
        <w:t xml:space="preserve">                                                                                                            </w:t>
      </w:r>
    </w:p>
    <w:p w14:paraId="0EFAA5D5" w14:textId="77777777" w:rsidR="00D5038D" w:rsidRPr="00CE4EAB" w:rsidRDefault="00D5038D" w:rsidP="00CE4EAB">
      <w:pPr>
        <w:pStyle w:val="Bezrazmaka"/>
        <w:jc w:val="both"/>
        <w:rPr>
          <w:rFonts w:ascii="Georgia" w:hAnsi="Georgia"/>
          <w:sz w:val="24"/>
          <w:lang w:val="sr-Cyrl-BA"/>
        </w:rPr>
      </w:pPr>
    </w:p>
    <w:sectPr w:rsidR="00D5038D" w:rsidRPr="00CE4EA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153"/>
    <w:multiLevelType w:val="hybridMultilevel"/>
    <w:tmpl w:val="770A5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87895"/>
    <w:multiLevelType w:val="multilevel"/>
    <w:tmpl w:val="68786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F85493"/>
    <w:multiLevelType w:val="hybridMultilevel"/>
    <w:tmpl w:val="8C54D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F2515"/>
    <w:multiLevelType w:val="hybridMultilevel"/>
    <w:tmpl w:val="BAF6032C"/>
    <w:lvl w:ilvl="0" w:tplc="18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269216C"/>
    <w:multiLevelType w:val="hybridMultilevel"/>
    <w:tmpl w:val="D812B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642A4"/>
    <w:multiLevelType w:val="hybridMultilevel"/>
    <w:tmpl w:val="615EC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32B"/>
    <w:rsid w:val="0028132B"/>
    <w:rsid w:val="002E5F27"/>
    <w:rsid w:val="00361E0B"/>
    <w:rsid w:val="003E1675"/>
    <w:rsid w:val="00555481"/>
    <w:rsid w:val="005B00D6"/>
    <w:rsid w:val="005B08DB"/>
    <w:rsid w:val="007356E1"/>
    <w:rsid w:val="009A30E3"/>
    <w:rsid w:val="00AE1E63"/>
    <w:rsid w:val="00BE72C7"/>
    <w:rsid w:val="00CE4EAB"/>
    <w:rsid w:val="00D5038D"/>
    <w:rsid w:val="00E014FC"/>
    <w:rsid w:val="00E21309"/>
    <w:rsid w:val="00EB11C6"/>
    <w:rsid w:val="00F7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0F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61E0B"/>
    <w:pPr>
      <w:ind w:left="720"/>
      <w:contextualSpacing/>
    </w:pPr>
  </w:style>
  <w:style w:type="paragraph" w:styleId="Bezrazmaka">
    <w:name w:val="No Spacing"/>
    <w:uiPriority w:val="1"/>
    <w:qFormat/>
    <w:rsid w:val="00E213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61E0B"/>
    <w:pPr>
      <w:ind w:left="720"/>
      <w:contextualSpacing/>
    </w:pPr>
  </w:style>
  <w:style w:type="paragraph" w:styleId="Bezrazmaka">
    <w:name w:val="No Spacing"/>
    <w:uiPriority w:val="1"/>
    <w:qFormat/>
    <w:rsid w:val="00E213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Korisnik</cp:lastModifiedBy>
  <cp:revision>2</cp:revision>
  <dcterms:created xsi:type="dcterms:W3CDTF">2024-06-14T11:15:00Z</dcterms:created>
  <dcterms:modified xsi:type="dcterms:W3CDTF">2024-06-14T11:15:00Z</dcterms:modified>
</cp:coreProperties>
</file>